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5653AA" w:rsidRPr="009B13CB" w14:paraId="7003F418" w14:textId="77777777" w:rsidTr="00FC3F69">
        <w:trPr>
          <w:trHeight w:val="425"/>
        </w:trPr>
        <w:tc>
          <w:tcPr>
            <w:tcW w:w="9356" w:type="dxa"/>
            <w:vAlign w:val="center"/>
          </w:tcPr>
          <w:p w14:paraId="40F41CDC" w14:textId="77777777" w:rsidR="005653AA" w:rsidRPr="00F01C3A" w:rsidRDefault="005653AA" w:rsidP="00FC3F69">
            <w:pPr>
              <w:widowControl w:val="0"/>
              <w:jc w:val="center"/>
              <w:rPr>
                <w:rFonts w:ascii="Times New Roman" w:eastAsia="Times New Roman" w:hAnsi="Times New Roman" w:cs="Arial Unicode MS"/>
                <w:sz w:val="20"/>
                <w:szCs w:val="20"/>
                <w:lang w:eastAsia="ru-RU" w:bidi="ru-RU"/>
              </w:rPr>
            </w:pPr>
            <w:r w:rsidRPr="00F01C3A">
              <w:rPr>
                <w:rFonts w:ascii="Times New Roman" w:eastAsia="Times New Roman" w:hAnsi="Times New Roman" w:cs="Arial Unicode MS"/>
                <w:sz w:val="20"/>
                <w:szCs w:val="20"/>
                <w:lang w:eastAsia="ru-RU" w:bidi="ru-RU"/>
              </w:rPr>
              <w:t>МИНИСТЕРСТВО ОБРАЗОВАНИЯ И НАУКИ РЕСПУБЛИКИ СЕВЕРНАЯ ОСЕТИЯ-АЛАНИЯ</w:t>
            </w:r>
          </w:p>
        </w:tc>
      </w:tr>
      <w:tr w:rsidR="005653AA" w:rsidRPr="009B13CB" w14:paraId="27C9D330" w14:textId="77777777" w:rsidTr="00FC3F69">
        <w:tc>
          <w:tcPr>
            <w:tcW w:w="9356" w:type="dxa"/>
            <w:tcBorders>
              <w:top w:val="thinThickThinSmallGap" w:sz="12" w:space="0" w:color="auto"/>
              <w:bottom w:val="thinThickThinSmallGap" w:sz="12" w:space="0" w:color="auto"/>
            </w:tcBorders>
          </w:tcPr>
          <w:p w14:paraId="62B82431" w14:textId="77777777" w:rsidR="005653AA" w:rsidRPr="009B13CB" w:rsidRDefault="005653AA" w:rsidP="00FC3F69">
            <w:pPr>
              <w:widowControl w:val="0"/>
              <w:jc w:val="center"/>
              <w:rPr>
                <w:rFonts w:ascii="Times New Roman" w:eastAsia="Times New Roman" w:hAnsi="Times New Roman" w:cs="Arial Unicode MS"/>
                <w:spacing w:val="4"/>
                <w:sz w:val="14"/>
                <w:szCs w:val="20"/>
                <w:lang w:eastAsia="ru-RU" w:bidi="ru-RU"/>
              </w:rPr>
            </w:pPr>
            <w:r w:rsidRPr="009B13CB">
              <w:rPr>
                <w:rFonts w:ascii="Times New Roman" w:eastAsia="Times New Roman" w:hAnsi="Times New Roman" w:cs="Arial Unicode MS"/>
                <w:spacing w:val="4"/>
                <w:sz w:val="14"/>
                <w:szCs w:val="20"/>
                <w:lang w:eastAsia="ru-RU" w:bidi="ru-RU"/>
              </w:rPr>
              <w:t xml:space="preserve">ГОСУДАРСТВЕННОЕ АВТОНОМНОЕ ОБРАЗОВАТЕЛЬНОЕ УЧРЕЖДЕНИЕ </w:t>
            </w:r>
          </w:p>
          <w:p w14:paraId="4D516628" w14:textId="77777777" w:rsidR="005653AA" w:rsidRPr="009B13CB" w:rsidRDefault="005653AA" w:rsidP="00FC3F69">
            <w:pPr>
              <w:widowControl w:val="0"/>
              <w:jc w:val="center"/>
              <w:rPr>
                <w:rFonts w:ascii="Times New Roman" w:eastAsia="Times New Roman" w:hAnsi="Times New Roman" w:cs="Arial Unicode MS"/>
                <w:spacing w:val="4"/>
                <w:sz w:val="14"/>
                <w:szCs w:val="20"/>
                <w:lang w:eastAsia="ru-RU" w:bidi="ru-RU"/>
              </w:rPr>
            </w:pPr>
            <w:r w:rsidRPr="009B13CB">
              <w:rPr>
                <w:rFonts w:ascii="Times New Roman" w:eastAsia="Times New Roman" w:hAnsi="Times New Roman" w:cs="Arial Unicode MS"/>
                <w:spacing w:val="4"/>
                <w:sz w:val="14"/>
                <w:szCs w:val="20"/>
                <w:lang w:eastAsia="ru-RU" w:bidi="ru-RU"/>
              </w:rPr>
              <w:t xml:space="preserve">ДОПОЛНИТЕЛЬНОГО ПРОФЕССИОНАЛЬНОГО ОБРАЗОВАНИЯ </w:t>
            </w:r>
          </w:p>
          <w:p w14:paraId="46C8FE1F" w14:textId="77777777" w:rsidR="005653AA" w:rsidRPr="009B13CB" w:rsidRDefault="005653AA" w:rsidP="00FC3F69">
            <w:pPr>
              <w:widowControl w:val="0"/>
              <w:jc w:val="center"/>
              <w:rPr>
                <w:rFonts w:ascii="Times New Roman" w:eastAsia="Times New Roman" w:hAnsi="Times New Roman" w:cs="Arial Unicode MS"/>
                <w:b/>
                <w:bCs/>
                <w:sz w:val="24"/>
                <w:szCs w:val="24"/>
                <w:lang w:eastAsia="ru-RU" w:bidi="ru-RU"/>
              </w:rPr>
            </w:pPr>
            <w:r w:rsidRPr="009B13CB">
              <w:rPr>
                <w:rFonts w:ascii="Times New Roman" w:eastAsia="Times New Roman" w:hAnsi="Times New Roman" w:cs="Arial Unicode MS"/>
                <w:b/>
                <w:bCs/>
                <w:sz w:val="28"/>
                <w:szCs w:val="28"/>
                <w:lang w:eastAsia="ru-RU" w:bidi="ru-RU"/>
              </w:rPr>
              <w:t>«ИНСТИТУТ РАЗВИТИЯ И ПОДГОТОВКИ КАДРОВ»</w:t>
            </w:r>
          </w:p>
        </w:tc>
      </w:tr>
      <w:tr w:rsidR="005653AA" w:rsidRPr="009B13CB" w14:paraId="15E043BC" w14:textId="77777777" w:rsidTr="00FC3F69">
        <w:tc>
          <w:tcPr>
            <w:tcW w:w="9356" w:type="dxa"/>
            <w:tcBorders>
              <w:top w:val="thinThickThinSmallGap" w:sz="12" w:space="0" w:color="auto"/>
            </w:tcBorders>
          </w:tcPr>
          <w:p w14:paraId="04B7AFCF" w14:textId="77777777" w:rsidR="005653AA" w:rsidRPr="009B13CB" w:rsidRDefault="005653AA" w:rsidP="00FC3F69">
            <w:pPr>
              <w:widowControl w:val="0"/>
              <w:rPr>
                <w:rFonts w:ascii="Calibri" w:eastAsia="Times New Roman" w:hAnsi="Calibri" w:cs="Arial Unicode MS"/>
                <w:sz w:val="24"/>
                <w:szCs w:val="24"/>
                <w:lang w:eastAsia="ru-RU" w:bidi="ru-RU"/>
              </w:rPr>
            </w:pPr>
          </w:p>
        </w:tc>
      </w:tr>
    </w:tbl>
    <w:p w14:paraId="080D9FFE" w14:textId="77777777" w:rsidR="00730724" w:rsidRDefault="00730724" w:rsidP="00F97B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934B3A" w14:textId="77777777" w:rsidR="005653AA" w:rsidRDefault="005653AA" w:rsidP="00F97B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B33736" w14:textId="77777777" w:rsidR="005653AA" w:rsidRPr="00F046D0" w:rsidRDefault="005653AA" w:rsidP="0056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6D0">
        <w:rPr>
          <w:rFonts w:ascii="Times New Roman" w:hAnsi="Times New Roman" w:cs="Times New Roman"/>
          <w:b/>
          <w:sz w:val="28"/>
          <w:szCs w:val="28"/>
        </w:rPr>
        <w:t>УЧЕНЫЙ СОВЕТ</w:t>
      </w:r>
    </w:p>
    <w:p w14:paraId="1D59F9DF" w14:textId="77777777" w:rsidR="005653AA" w:rsidRPr="00F046D0" w:rsidRDefault="005653AA" w:rsidP="005653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D39F07" w14:textId="77777777" w:rsidR="005653AA" w:rsidRPr="00F046D0" w:rsidRDefault="005653AA" w:rsidP="005653AA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F046D0">
        <w:rPr>
          <w:rFonts w:ascii="Times New Roman" w:hAnsi="Times New Roman" w:cs="Times New Roman"/>
          <w:b/>
          <w:spacing w:val="20"/>
          <w:sz w:val="24"/>
          <w:szCs w:val="24"/>
        </w:rPr>
        <w:t>ПРОТОКОЛ № 1</w:t>
      </w:r>
    </w:p>
    <w:p w14:paraId="48B9D84C" w14:textId="77777777" w:rsidR="005653AA" w:rsidRDefault="005653AA" w:rsidP="00F97B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CABA87D" w14:textId="77777777" w:rsidR="005653AA" w:rsidRPr="00374C73" w:rsidRDefault="005653AA" w:rsidP="00F97B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5C740A" w14:textId="77777777" w:rsidR="00730724" w:rsidRPr="00374C73" w:rsidRDefault="00730724" w:rsidP="00F97B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8"/>
        <w:gridCol w:w="4673"/>
      </w:tblGrid>
      <w:tr w:rsidR="00730724" w:rsidRPr="00730724" w14:paraId="227C20EC" w14:textId="77777777" w:rsidTr="00D17A76">
        <w:tc>
          <w:tcPr>
            <w:tcW w:w="4930" w:type="dxa"/>
          </w:tcPr>
          <w:p w14:paraId="1413042E" w14:textId="77777777" w:rsidR="00730724" w:rsidRPr="00730724" w:rsidRDefault="00730724" w:rsidP="00F97B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Владикавказ</w:t>
            </w:r>
          </w:p>
        </w:tc>
        <w:tc>
          <w:tcPr>
            <w:tcW w:w="4708" w:type="dxa"/>
          </w:tcPr>
          <w:p w14:paraId="38940B23" w14:textId="0210E8D9" w:rsidR="00730724" w:rsidRPr="00730724" w:rsidRDefault="003B13F6" w:rsidP="005653A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653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29</w:t>
            </w:r>
            <w:r w:rsidR="00730724" w:rsidRPr="0073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53AA" w:rsidRPr="005653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января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0724" w:rsidRPr="0073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3B13F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  <w:r w:rsidR="00E551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0724" w:rsidRPr="00730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</w:tbl>
    <w:p w14:paraId="23DC5BFB" w14:textId="568FA6E3" w:rsidR="00730724" w:rsidRDefault="00C00FBD" w:rsidP="00F97B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14:paraId="600238F7" w14:textId="77777777" w:rsidR="00C00FBD" w:rsidRDefault="00C00FBD" w:rsidP="00F97B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504827" w14:textId="77777777" w:rsidR="00C00FBD" w:rsidRDefault="00C00FBD" w:rsidP="00F97B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3C00DC" w14:textId="54E395B7" w:rsidR="00E551AC" w:rsidRPr="00E551AC" w:rsidRDefault="00E551AC" w:rsidP="00E551AC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1AC">
        <w:rPr>
          <w:rFonts w:ascii="Times New Roman" w:hAnsi="Times New Roman" w:cs="Times New Roman"/>
          <w:b/>
          <w:sz w:val="24"/>
          <w:szCs w:val="24"/>
        </w:rPr>
        <w:t>Об утверждении дополнительных профессиональных программ повышения квалификации на 2026 год</w:t>
      </w:r>
      <w:r w:rsidR="004E2B53">
        <w:rPr>
          <w:rFonts w:ascii="Times New Roman" w:hAnsi="Times New Roman" w:cs="Times New Roman"/>
          <w:b/>
          <w:sz w:val="24"/>
          <w:szCs w:val="24"/>
        </w:rPr>
        <w:t>.</w:t>
      </w:r>
    </w:p>
    <w:p w14:paraId="48349300" w14:textId="63CE012A" w:rsidR="00E551AC" w:rsidRDefault="00E551AC" w:rsidP="00E551AC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E551AC">
        <w:rPr>
          <w:rFonts w:ascii="Times New Roman" w:hAnsi="Times New Roman" w:cs="Times New Roman"/>
          <w:sz w:val="24"/>
          <w:szCs w:val="24"/>
        </w:rPr>
        <w:t xml:space="preserve">Докладчик: проректор </w:t>
      </w:r>
      <w:proofErr w:type="spellStart"/>
      <w:r w:rsidRPr="00E551AC">
        <w:rPr>
          <w:rFonts w:ascii="Times New Roman" w:hAnsi="Times New Roman" w:cs="Times New Roman"/>
          <w:sz w:val="24"/>
          <w:szCs w:val="24"/>
        </w:rPr>
        <w:t>Дзахоева</w:t>
      </w:r>
      <w:proofErr w:type="spellEnd"/>
      <w:r w:rsidRPr="00E551AC">
        <w:rPr>
          <w:rFonts w:ascii="Times New Roman" w:hAnsi="Times New Roman" w:cs="Times New Roman"/>
          <w:sz w:val="24"/>
          <w:szCs w:val="24"/>
        </w:rPr>
        <w:t xml:space="preserve"> Л.Р.</w:t>
      </w:r>
    </w:p>
    <w:p w14:paraId="710F90B5" w14:textId="77777777" w:rsidR="00E551AC" w:rsidRPr="00E551AC" w:rsidRDefault="00E551AC" w:rsidP="00E551AC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79F16508" w14:textId="77777777" w:rsidR="00E551AC" w:rsidRPr="00E551AC" w:rsidRDefault="00E551AC" w:rsidP="00C00FBD">
      <w:pPr>
        <w:pStyle w:val="a3"/>
        <w:numPr>
          <w:ilvl w:val="0"/>
          <w:numId w:val="2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551AC">
        <w:rPr>
          <w:rFonts w:ascii="Times New Roman" w:hAnsi="Times New Roman" w:cs="Times New Roman"/>
          <w:b/>
          <w:sz w:val="24"/>
          <w:szCs w:val="24"/>
        </w:rPr>
        <w:t>Об утверждении дополнительных профессиональных программ профессиональной переподготовки на 2026 год.</w:t>
      </w:r>
    </w:p>
    <w:p w14:paraId="26D8610B" w14:textId="59FC2DE7" w:rsidR="00C00FBD" w:rsidRPr="00E551AC" w:rsidRDefault="00C00FBD" w:rsidP="00E551AC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51AC">
        <w:rPr>
          <w:rFonts w:ascii="Times New Roman" w:hAnsi="Times New Roman" w:cs="Times New Roman"/>
          <w:sz w:val="24"/>
          <w:szCs w:val="24"/>
        </w:rPr>
        <w:t xml:space="preserve">Докладчик: проректор по учебно-методической работе </w:t>
      </w:r>
      <w:proofErr w:type="spellStart"/>
      <w:r w:rsidRPr="00E551AC">
        <w:rPr>
          <w:rFonts w:ascii="Times New Roman" w:hAnsi="Times New Roman" w:cs="Times New Roman"/>
          <w:sz w:val="24"/>
          <w:szCs w:val="24"/>
        </w:rPr>
        <w:t>Дзахоева</w:t>
      </w:r>
      <w:proofErr w:type="spellEnd"/>
      <w:r w:rsidRPr="00E551AC">
        <w:rPr>
          <w:rFonts w:ascii="Times New Roman" w:hAnsi="Times New Roman" w:cs="Times New Roman"/>
          <w:sz w:val="24"/>
          <w:szCs w:val="24"/>
        </w:rPr>
        <w:t xml:space="preserve"> Л.Р.</w:t>
      </w:r>
    </w:p>
    <w:p w14:paraId="66EFFB89" w14:textId="77777777" w:rsidR="00C00FBD" w:rsidRPr="00C00FBD" w:rsidRDefault="00C00FBD" w:rsidP="00C00FBD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66BA7CC2" w14:textId="4C18ACC2" w:rsidR="00E551AC" w:rsidRPr="00E551AC" w:rsidRDefault="00E551AC" w:rsidP="00E551AC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1AC">
        <w:rPr>
          <w:rFonts w:ascii="Times New Roman" w:hAnsi="Times New Roman" w:cs="Times New Roman"/>
          <w:b/>
          <w:sz w:val="24"/>
          <w:szCs w:val="24"/>
        </w:rPr>
        <w:t>Об организации мероприятий, направленных на выявление профессиональных дефицитов в рамках учебно-методической деятельности Института и адресного подхода к реализации ДПП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551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0F9B0B" w14:textId="3C6664E1" w:rsidR="00C00FBD" w:rsidRPr="00C00FBD" w:rsidRDefault="00C00FBD" w:rsidP="00C00FBD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0FBD">
        <w:rPr>
          <w:rFonts w:ascii="Times New Roman" w:hAnsi="Times New Roman" w:cs="Times New Roman"/>
          <w:b/>
          <w:sz w:val="24"/>
          <w:szCs w:val="24"/>
        </w:rPr>
        <w:tab/>
      </w:r>
      <w:r w:rsidRPr="00C00FBD">
        <w:rPr>
          <w:rFonts w:ascii="Times New Roman" w:hAnsi="Times New Roman" w:cs="Times New Roman"/>
          <w:sz w:val="24"/>
          <w:szCs w:val="24"/>
        </w:rPr>
        <w:t xml:space="preserve">Докладчик: руководитель ЦНППМ </w:t>
      </w:r>
      <w:proofErr w:type="spellStart"/>
      <w:r w:rsidR="00E551AC">
        <w:rPr>
          <w:rFonts w:ascii="Times New Roman" w:hAnsi="Times New Roman" w:cs="Times New Roman"/>
          <w:sz w:val="24"/>
          <w:szCs w:val="24"/>
        </w:rPr>
        <w:t>Кодрик</w:t>
      </w:r>
      <w:proofErr w:type="spellEnd"/>
      <w:r w:rsidR="00E551AC">
        <w:rPr>
          <w:rFonts w:ascii="Times New Roman" w:hAnsi="Times New Roman" w:cs="Times New Roman"/>
          <w:sz w:val="24"/>
          <w:szCs w:val="24"/>
        </w:rPr>
        <w:t xml:space="preserve"> Е.В.</w:t>
      </w:r>
    </w:p>
    <w:p w14:paraId="2FBBC9BE" w14:textId="77777777" w:rsidR="00C00FBD" w:rsidRPr="00C00FBD" w:rsidRDefault="00C00FBD" w:rsidP="00C00FBD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2247C7" w14:textId="20C1FABB" w:rsidR="00E551AC" w:rsidRPr="004E2B53" w:rsidRDefault="00C00FBD" w:rsidP="004E2B53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B53">
        <w:rPr>
          <w:rFonts w:ascii="Times New Roman" w:hAnsi="Times New Roman" w:cs="Times New Roman"/>
          <w:b/>
          <w:sz w:val="24"/>
          <w:szCs w:val="24"/>
        </w:rPr>
        <w:t>Разное.</w:t>
      </w:r>
    </w:p>
    <w:p w14:paraId="75839B23" w14:textId="77777777" w:rsidR="00E551AC" w:rsidRDefault="00E551AC" w:rsidP="00C00FBD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E37544" w14:textId="77777777" w:rsidR="00E551AC" w:rsidRDefault="00E551AC" w:rsidP="00C00FBD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168CBE" w14:textId="77777777" w:rsidR="00E551AC" w:rsidRDefault="00E551AC" w:rsidP="00C00FBD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455C85" w14:textId="77777777" w:rsidR="00E551AC" w:rsidRPr="00374C73" w:rsidRDefault="00C00FBD" w:rsidP="00C00FBD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0FBD">
        <w:rPr>
          <w:rFonts w:ascii="Times New Roman" w:hAnsi="Times New Roman" w:cs="Times New Roman"/>
          <w:b/>
          <w:sz w:val="24"/>
          <w:szCs w:val="24"/>
        </w:rPr>
        <w:tab/>
      </w:r>
    </w:p>
    <w:p w14:paraId="32ECD3A4" w14:textId="01F8724B" w:rsidR="00C00FBD" w:rsidRPr="00374C73" w:rsidRDefault="00C00FBD" w:rsidP="00C00FBD">
      <w:pPr>
        <w:spacing w:after="0" w:line="24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00FBD" w:rsidRPr="00374C73" w:rsidSect="00C155E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4A1586" w14:textId="77777777" w:rsidR="002B49D6" w:rsidRDefault="002B49D6" w:rsidP="00C155E3">
      <w:pPr>
        <w:spacing w:after="0" w:line="240" w:lineRule="auto"/>
      </w:pPr>
      <w:r>
        <w:separator/>
      </w:r>
    </w:p>
  </w:endnote>
  <w:endnote w:type="continuationSeparator" w:id="0">
    <w:p w14:paraId="57B01131" w14:textId="77777777" w:rsidR="002B49D6" w:rsidRDefault="002B49D6" w:rsidP="00C15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75411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39947A1" w14:textId="5EC06749" w:rsidR="00C155E3" w:rsidRPr="00C155E3" w:rsidRDefault="00C155E3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155E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155E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155E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551A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155E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A1D8E22" w14:textId="77777777" w:rsidR="00C155E3" w:rsidRDefault="00C155E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D6E672" w14:textId="77777777" w:rsidR="002B49D6" w:rsidRDefault="002B49D6" w:rsidP="00C155E3">
      <w:pPr>
        <w:spacing w:after="0" w:line="240" w:lineRule="auto"/>
      </w:pPr>
      <w:r>
        <w:separator/>
      </w:r>
    </w:p>
  </w:footnote>
  <w:footnote w:type="continuationSeparator" w:id="0">
    <w:p w14:paraId="249C79E5" w14:textId="77777777" w:rsidR="002B49D6" w:rsidRDefault="002B49D6" w:rsidP="00C15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92FF28"/>
    <w:multiLevelType w:val="singleLevel"/>
    <w:tmpl w:val="9392FF28"/>
    <w:lvl w:ilvl="0">
      <w:start w:val="1"/>
      <w:numFmt w:val="decimal"/>
      <w:suff w:val="space"/>
      <w:lvlText w:val="%1."/>
      <w:lvlJc w:val="left"/>
    </w:lvl>
  </w:abstractNum>
  <w:abstractNum w:abstractNumId="1">
    <w:nsid w:val="02EC42AF"/>
    <w:multiLevelType w:val="hybridMultilevel"/>
    <w:tmpl w:val="DAA47308"/>
    <w:lvl w:ilvl="0" w:tplc="C524A5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E0E95"/>
    <w:multiLevelType w:val="hybridMultilevel"/>
    <w:tmpl w:val="418851E4"/>
    <w:lvl w:ilvl="0" w:tplc="1E863F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936BBD"/>
    <w:multiLevelType w:val="hybridMultilevel"/>
    <w:tmpl w:val="13C49E58"/>
    <w:lvl w:ilvl="0" w:tplc="5C4EB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074D0F"/>
    <w:multiLevelType w:val="hybridMultilevel"/>
    <w:tmpl w:val="1F0C94E2"/>
    <w:lvl w:ilvl="0" w:tplc="1C4C117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F54FF7"/>
    <w:multiLevelType w:val="hybridMultilevel"/>
    <w:tmpl w:val="79E23802"/>
    <w:lvl w:ilvl="0" w:tplc="33406E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E9E646B"/>
    <w:multiLevelType w:val="hybridMultilevel"/>
    <w:tmpl w:val="8C286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BB7806"/>
    <w:multiLevelType w:val="hybridMultilevel"/>
    <w:tmpl w:val="D2E88D26"/>
    <w:lvl w:ilvl="0" w:tplc="F3BE4C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022715"/>
    <w:multiLevelType w:val="hybridMultilevel"/>
    <w:tmpl w:val="F58CA3AA"/>
    <w:lvl w:ilvl="0" w:tplc="AF7A7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170438"/>
    <w:multiLevelType w:val="hybridMultilevel"/>
    <w:tmpl w:val="250EF92C"/>
    <w:lvl w:ilvl="0" w:tplc="5C4EB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2CC1FA3"/>
    <w:multiLevelType w:val="hybridMultilevel"/>
    <w:tmpl w:val="8EF24AAC"/>
    <w:lvl w:ilvl="0" w:tplc="6FA68FF0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>
    <w:nsid w:val="26C03D5F"/>
    <w:multiLevelType w:val="hybridMultilevel"/>
    <w:tmpl w:val="735AC8F6"/>
    <w:lvl w:ilvl="0" w:tplc="5B3A1F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CBD0929"/>
    <w:multiLevelType w:val="hybridMultilevel"/>
    <w:tmpl w:val="17AED930"/>
    <w:lvl w:ilvl="0" w:tplc="E4E234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4E1450"/>
    <w:multiLevelType w:val="hybridMultilevel"/>
    <w:tmpl w:val="AC1C217E"/>
    <w:lvl w:ilvl="0" w:tplc="E2AC9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DB474A2"/>
    <w:multiLevelType w:val="hybridMultilevel"/>
    <w:tmpl w:val="FFBC5F7C"/>
    <w:lvl w:ilvl="0" w:tplc="82E87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FF55EFC"/>
    <w:multiLevelType w:val="hybridMultilevel"/>
    <w:tmpl w:val="ED8E14CC"/>
    <w:lvl w:ilvl="0" w:tplc="909E8B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60D1BB0"/>
    <w:multiLevelType w:val="hybridMultilevel"/>
    <w:tmpl w:val="2042E6AA"/>
    <w:lvl w:ilvl="0" w:tplc="72545F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AA85A1B"/>
    <w:multiLevelType w:val="hybridMultilevel"/>
    <w:tmpl w:val="0A584364"/>
    <w:lvl w:ilvl="0" w:tplc="CADE226E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51702F"/>
    <w:multiLevelType w:val="hybridMultilevel"/>
    <w:tmpl w:val="BBA64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5A40FE"/>
    <w:multiLevelType w:val="hybridMultilevel"/>
    <w:tmpl w:val="C8504F7C"/>
    <w:lvl w:ilvl="0" w:tplc="91BEB1F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4EB5064"/>
    <w:multiLevelType w:val="hybridMultilevel"/>
    <w:tmpl w:val="74F2E188"/>
    <w:lvl w:ilvl="0" w:tplc="D83E4CD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7D34799F"/>
    <w:multiLevelType w:val="hybridMultilevel"/>
    <w:tmpl w:val="669E2A9E"/>
    <w:lvl w:ilvl="0" w:tplc="2766E87C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3"/>
  </w:num>
  <w:num w:numId="5">
    <w:abstractNumId w:val="17"/>
  </w:num>
  <w:num w:numId="6">
    <w:abstractNumId w:val="13"/>
  </w:num>
  <w:num w:numId="7">
    <w:abstractNumId w:val="11"/>
  </w:num>
  <w:num w:numId="8">
    <w:abstractNumId w:val="5"/>
  </w:num>
  <w:num w:numId="9">
    <w:abstractNumId w:val="15"/>
  </w:num>
  <w:num w:numId="10">
    <w:abstractNumId w:val="7"/>
  </w:num>
  <w:num w:numId="11">
    <w:abstractNumId w:val="18"/>
  </w:num>
  <w:num w:numId="12">
    <w:abstractNumId w:val="4"/>
  </w:num>
  <w:num w:numId="13">
    <w:abstractNumId w:val="19"/>
  </w:num>
  <w:num w:numId="14">
    <w:abstractNumId w:val="2"/>
  </w:num>
  <w:num w:numId="15">
    <w:abstractNumId w:val="14"/>
  </w:num>
  <w:num w:numId="16">
    <w:abstractNumId w:val="16"/>
  </w:num>
  <w:num w:numId="17">
    <w:abstractNumId w:val="12"/>
  </w:num>
  <w:num w:numId="18">
    <w:abstractNumId w:val="1"/>
  </w:num>
  <w:num w:numId="19">
    <w:abstractNumId w:val="10"/>
  </w:num>
  <w:num w:numId="20">
    <w:abstractNumId w:val="0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FD5"/>
    <w:rsid w:val="000873B5"/>
    <w:rsid w:val="000A587D"/>
    <w:rsid w:val="000C7E6E"/>
    <w:rsid w:val="00227E43"/>
    <w:rsid w:val="002352BD"/>
    <w:rsid w:val="002B49D6"/>
    <w:rsid w:val="002D7CD7"/>
    <w:rsid w:val="002F1B5A"/>
    <w:rsid w:val="00337CFF"/>
    <w:rsid w:val="00374C73"/>
    <w:rsid w:val="00382BD6"/>
    <w:rsid w:val="00386181"/>
    <w:rsid w:val="003906D8"/>
    <w:rsid w:val="003B13F6"/>
    <w:rsid w:val="0042467D"/>
    <w:rsid w:val="0046646A"/>
    <w:rsid w:val="0048051A"/>
    <w:rsid w:val="004D1820"/>
    <w:rsid w:val="004D55A6"/>
    <w:rsid w:val="004E2B53"/>
    <w:rsid w:val="00510B64"/>
    <w:rsid w:val="00531436"/>
    <w:rsid w:val="005421FE"/>
    <w:rsid w:val="005623C4"/>
    <w:rsid w:val="005653AA"/>
    <w:rsid w:val="005A1FC5"/>
    <w:rsid w:val="005E6A1C"/>
    <w:rsid w:val="006162E6"/>
    <w:rsid w:val="00634898"/>
    <w:rsid w:val="00662994"/>
    <w:rsid w:val="00724981"/>
    <w:rsid w:val="00730724"/>
    <w:rsid w:val="007E176D"/>
    <w:rsid w:val="00810BF7"/>
    <w:rsid w:val="00813900"/>
    <w:rsid w:val="00816081"/>
    <w:rsid w:val="0084289A"/>
    <w:rsid w:val="00862D45"/>
    <w:rsid w:val="008736C2"/>
    <w:rsid w:val="008953CC"/>
    <w:rsid w:val="008E24FE"/>
    <w:rsid w:val="00936FD5"/>
    <w:rsid w:val="00971641"/>
    <w:rsid w:val="00996AE2"/>
    <w:rsid w:val="009E50F2"/>
    <w:rsid w:val="00A23966"/>
    <w:rsid w:val="00A322DE"/>
    <w:rsid w:val="00AA7725"/>
    <w:rsid w:val="00AB6BE6"/>
    <w:rsid w:val="00AB7714"/>
    <w:rsid w:val="00AC4965"/>
    <w:rsid w:val="00AC783C"/>
    <w:rsid w:val="00BB018D"/>
    <w:rsid w:val="00BB6CBA"/>
    <w:rsid w:val="00BF5C8A"/>
    <w:rsid w:val="00C00FBD"/>
    <w:rsid w:val="00C120F5"/>
    <w:rsid w:val="00C155E3"/>
    <w:rsid w:val="00C54D2E"/>
    <w:rsid w:val="00CC5EB7"/>
    <w:rsid w:val="00D157AC"/>
    <w:rsid w:val="00D17A76"/>
    <w:rsid w:val="00D621B3"/>
    <w:rsid w:val="00DF0B3C"/>
    <w:rsid w:val="00E551AC"/>
    <w:rsid w:val="00E608B1"/>
    <w:rsid w:val="00E622D9"/>
    <w:rsid w:val="00E71F03"/>
    <w:rsid w:val="00F27AD1"/>
    <w:rsid w:val="00F357A8"/>
    <w:rsid w:val="00F5759F"/>
    <w:rsid w:val="00F97B5B"/>
    <w:rsid w:val="00FF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B4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B3C"/>
    <w:pPr>
      <w:ind w:left="720"/>
      <w:contextualSpacing/>
    </w:pPr>
  </w:style>
  <w:style w:type="table" w:styleId="a4">
    <w:name w:val="Table Grid"/>
    <w:basedOn w:val="a1"/>
    <w:uiPriority w:val="39"/>
    <w:rsid w:val="00616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A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1FC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0A5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A32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730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39"/>
    <w:rsid w:val="00730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39"/>
    <w:rsid w:val="00D62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CC5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15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55E3"/>
  </w:style>
  <w:style w:type="paragraph" w:styleId="a9">
    <w:name w:val="footer"/>
    <w:basedOn w:val="a"/>
    <w:link w:val="aa"/>
    <w:uiPriority w:val="99"/>
    <w:unhideWhenUsed/>
    <w:rsid w:val="00C15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55E3"/>
  </w:style>
  <w:style w:type="table" w:customStyle="1" w:styleId="7">
    <w:name w:val="Сетка таблицы7"/>
    <w:basedOn w:val="a1"/>
    <w:next w:val="a4"/>
    <w:uiPriority w:val="39"/>
    <w:rsid w:val="00AB6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B3C"/>
    <w:pPr>
      <w:ind w:left="720"/>
      <w:contextualSpacing/>
    </w:pPr>
  </w:style>
  <w:style w:type="table" w:styleId="a4">
    <w:name w:val="Table Grid"/>
    <w:basedOn w:val="a1"/>
    <w:uiPriority w:val="39"/>
    <w:rsid w:val="00616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A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1FC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0A5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A32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730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39"/>
    <w:rsid w:val="00730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39"/>
    <w:rsid w:val="00D62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CC5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15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55E3"/>
  </w:style>
  <w:style w:type="paragraph" w:styleId="a9">
    <w:name w:val="footer"/>
    <w:basedOn w:val="a"/>
    <w:link w:val="aa"/>
    <w:uiPriority w:val="99"/>
    <w:unhideWhenUsed/>
    <w:rsid w:val="00C15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55E3"/>
  </w:style>
  <w:style w:type="table" w:customStyle="1" w:styleId="7">
    <w:name w:val="Сетка таблицы7"/>
    <w:basedOn w:val="a1"/>
    <w:next w:val="a4"/>
    <w:uiPriority w:val="39"/>
    <w:rsid w:val="00AB6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"ПК" С СОРИПКРО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 Windows</cp:lastModifiedBy>
  <cp:revision>31</cp:revision>
  <cp:lastPrinted>2024-01-30T07:45:00Z</cp:lastPrinted>
  <dcterms:created xsi:type="dcterms:W3CDTF">2024-01-30T04:51:00Z</dcterms:created>
  <dcterms:modified xsi:type="dcterms:W3CDTF">2026-02-04T08:59:00Z</dcterms:modified>
</cp:coreProperties>
</file>